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eastAsia="Times New Roman" w:cs="Arial"/>
          <w:color w:val="000000"/>
          <w:szCs w:val="24"/>
          <w:rtl w:val="off"/>
        </w:rPr>
      </w:pPr>
      <w:r>
        <w:rPr>
          <w:rFonts w:eastAsia="Times New Roman" w:cs="Arial"/>
          <w:color w:val="000000"/>
          <w:szCs w:val="24"/>
          <w:rtl w:val="off"/>
        </w:rPr>
        <w:t>Estimad</w:t>
      </w:r>
      <w:r>
        <w:rPr>
          <w:rFonts w:eastAsia="Times New Roman" w:cs="Arial"/>
          <w:color w:val="000000"/>
          <w:szCs w:val="24"/>
          <w:rtl w:val="off"/>
        </w:rPr>
        <w:t xml:space="preserve">a </w:t>
      </w:r>
      <w:r>
        <w:rPr>
          <w:rFonts w:eastAsia="Times New Roman" w:cs="Arial"/>
          <w:color w:val="000000"/>
          <w:szCs w:val="24"/>
          <w:rtl w:val="off"/>
        </w:rPr>
        <w:t>Comunida</w:t>
      </w:r>
      <w:r>
        <w:rPr>
          <w:rFonts w:eastAsia="Times New Roman" w:cs="Arial"/>
          <w:color w:val="000000"/>
          <w:szCs w:val="24"/>
          <w:rtl w:val="off"/>
        </w:rPr>
        <w:t xml:space="preserve">d </w:t>
      </w:r>
      <w:r>
        <w:rPr>
          <w:rFonts w:eastAsia="Times New Roman" w:cs="Arial"/>
          <w:color w:val="000000"/>
          <w:szCs w:val="24"/>
          <w:rtl w:val="off"/>
        </w:rPr>
        <w:t>d</w:t>
      </w:r>
      <w:r>
        <w:rPr>
          <w:rFonts w:eastAsia="Times New Roman" w:cs="Arial"/>
          <w:color w:val="000000"/>
          <w:szCs w:val="24"/>
          <w:rtl w:val="off"/>
        </w:rPr>
        <w:t xml:space="preserve">e </w:t>
      </w:r>
      <w:r>
        <w:rPr>
          <w:rFonts w:eastAsia="Times New Roman" w:cs="Arial"/>
          <w:color w:val="000000"/>
          <w:szCs w:val="24"/>
          <w:rtl w:val="off"/>
        </w:rPr>
        <w:t>SVUS</w:t>
      </w:r>
      <w:r>
        <w:rPr>
          <w:rFonts w:eastAsia="Times New Roman" w:cs="Arial"/>
          <w:color w:val="000000"/>
          <w:szCs w:val="24"/>
          <w:rtl w:val="off"/>
        </w:rPr>
        <w:t>D,</w:t>
      </w:r>
    </w:p>
    <w:p>
      <w:pPr>
        <w:rPr>
          <w:rFonts w:ascii="Times New Roman" w:eastAsia="Times New Roman" w:hAnsi="Times New Roman" w:cs="Times New Roman"/>
          <w:szCs w:val="24"/>
          <w:rtl w:val="off"/>
        </w:rPr>
      </w:pPr>
    </w:p>
    <w:p>
      <w:pPr>
        <w:rPr>
          <w:rtl w:val="off"/>
        </w:rPr>
      </w:pPr>
      <w:r>
        <w:rPr/>
        <w:t xml:space="preserve">Queremos comenzar </w:t>
      </w:r>
      <w:r>
        <w:rPr>
          <w:rtl w:val="off"/>
        </w:rPr>
        <w:t>po</w:t>
      </w:r>
      <w:r>
        <w:rPr>
          <w:rtl w:val="off"/>
        </w:rPr>
        <w:t xml:space="preserve">r </w:t>
      </w:r>
      <w:r>
        <w:rPr>
          <w:rtl w:val="off"/>
        </w:rPr>
        <w:t>expresa</w:t>
      </w:r>
      <w:r>
        <w:rPr>
          <w:rtl w:val="off"/>
        </w:rPr>
        <w:t>r</w:t>
      </w:r>
      <w:r>
        <w:rPr/>
        <w:t xml:space="preserve"> nuevamente nuestra gratitud por el increíble esfuerzo de todos ustedes para apoyar a sus estudiantes durante </w:t>
      </w:r>
      <w:r>
        <w:rPr>
          <w:rtl w:val="off"/>
        </w:rPr>
        <w:t xml:space="preserve">el </w:t>
      </w:r>
      <w:r>
        <w:rPr>
          <w:rtl w:val="off"/>
        </w:rPr>
        <w:t>cierr</w:t>
      </w:r>
      <w:r>
        <w:rPr>
          <w:rtl w:val="off"/>
        </w:rPr>
        <w:t xml:space="preserve">e </w:t>
      </w:r>
      <w:r>
        <w:rPr/>
        <w:t>escolar</w:t>
      </w:r>
      <w:r>
        <w:rPr>
          <w:rtl w:val="off"/>
        </w:rPr>
        <w:t xml:space="preserve">. </w:t>
      </w:r>
      <w:r>
        <w:rPr/>
        <w:t>¡Echamos de menos a nuestros estudiantes y al personal</w:t>
      </w:r>
      <w:r>
        <w:rPr>
          <w:rtl w:val="off"/>
        </w:rPr>
        <w:t>,</w:t>
      </w:r>
      <w:r>
        <w:rPr/>
        <w:t xml:space="preserve"> y seguimos trabajando en un plan para </w:t>
      </w:r>
      <w:r>
        <w:rPr>
          <w:rtl w:val="off"/>
        </w:rPr>
        <w:t>qu</w:t>
      </w:r>
      <w:r>
        <w:rPr>
          <w:rtl w:val="off"/>
        </w:rPr>
        <w:t>e</w:t>
      </w:r>
      <w:r>
        <w:rPr/>
        <w:t xml:space="preserve"> todos</w:t>
      </w:r>
      <w:r>
        <w:rPr>
          <w:rtl w:val="off"/>
        </w:rPr>
        <w:t xml:space="preserve"> </w:t>
      </w:r>
      <w:r>
        <w:rPr>
          <w:rtl w:val="off"/>
        </w:rPr>
        <w:t>estemo</w:t>
      </w:r>
      <w:r>
        <w:rPr>
          <w:rtl w:val="off"/>
        </w:rPr>
        <w:t>s</w:t>
      </w:r>
      <w:r>
        <w:rPr/>
        <w:t xml:space="preserve"> de vuelta </w:t>
      </w:r>
      <w:r>
        <w:rPr>
          <w:rtl w:val="off"/>
        </w:rPr>
        <w:t>e</w:t>
      </w:r>
      <w:r>
        <w:rPr>
          <w:rtl w:val="off"/>
        </w:rPr>
        <w:t xml:space="preserve">n </w:t>
      </w:r>
      <w:r>
        <w:rPr>
          <w:rtl w:val="off"/>
        </w:rPr>
        <w:t>lo</w:t>
      </w:r>
      <w:r>
        <w:rPr>
          <w:rtl w:val="off"/>
        </w:rPr>
        <w:t xml:space="preserve">s </w:t>
      </w:r>
      <w:r>
        <w:rPr>
          <w:rtl w:val="off"/>
        </w:rPr>
        <w:t>recin</w:t>
      </w:r>
      <w:r>
        <w:rPr>
          <w:rtl w:val="off"/>
        </w:rPr>
        <w:t xml:space="preserve">tos </w:t>
      </w:r>
      <w:r>
        <w:rPr>
          <w:rtl w:val="off"/>
        </w:rPr>
        <w:t>a</w:t>
      </w:r>
      <w:r>
        <w:rPr>
          <w:rtl w:val="off"/>
        </w:rPr>
        <w:t xml:space="preserve">l </w:t>
      </w:r>
      <w:r>
        <w:rPr>
          <w:rtl w:val="off"/>
        </w:rPr>
        <w:t>empeza</w:t>
      </w:r>
      <w:r>
        <w:rPr>
          <w:rtl w:val="off"/>
        </w:rPr>
        <w:t xml:space="preserve">r </w:t>
      </w:r>
      <w:r>
        <w:rPr>
          <w:rtl w:val="off"/>
        </w:rPr>
        <w:t>e</w:t>
      </w:r>
      <w:r>
        <w:rPr>
          <w:rtl w:val="off"/>
        </w:rPr>
        <w:t xml:space="preserve">l </w:t>
      </w:r>
      <w:r>
        <w:rPr/>
        <w:t xml:space="preserve">año escolar 2020-21 el 17 de agosto! Como hemos compartido anteriormente, hemos recopilado </w:t>
      </w:r>
      <w:r>
        <w:rPr>
          <w:rtl w:val="off"/>
        </w:rPr>
        <w:t>la</w:t>
      </w:r>
      <w:r>
        <w:rPr>
          <w:rtl w:val="off"/>
        </w:rPr>
        <w:t xml:space="preserve">s </w:t>
      </w:r>
      <w:r>
        <w:rPr>
          <w:rtl w:val="off"/>
        </w:rPr>
        <w:t>opinione</w:t>
      </w:r>
      <w:r>
        <w:rPr>
          <w:rtl w:val="off"/>
        </w:rPr>
        <w:t>s</w:t>
      </w:r>
      <w:r>
        <w:rPr/>
        <w:t xml:space="preserve"> de </w:t>
      </w:r>
      <w:r>
        <w:rPr>
          <w:rtl w:val="off"/>
        </w:rPr>
        <w:t xml:space="preserve">los partícipes </w:t>
      </w:r>
      <w:r>
        <w:rPr/>
        <w:t xml:space="preserve">a través de encuestas </w:t>
      </w:r>
      <w:r>
        <w:rPr>
          <w:rtl w:val="off"/>
        </w:rPr>
        <w:t>estudiantiles</w:t>
      </w:r>
      <w:r>
        <w:rPr/>
        <w:t xml:space="preserve">, </w:t>
      </w:r>
      <w:r>
        <w:rPr>
          <w:rtl w:val="off"/>
        </w:rPr>
        <w:t xml:space="preserve">para </w:t>
      </w:r>
      <w:r>
        <w:rPr>
          <w:rtl w:val="off"/>
        </w:rPr>
        <w:t>e</w:t>
      </w:r>
      <w:r>
        <w:rPr>
          <w:rtl w:val="off"/>
        </w:rPr>
        <w:t xml:space="preserve">l </w:t>
      </w:r>
      <w:r>
        <w:rPr>
          <w:rtl w:val="off"/>
        </w:rPr>
        <w:t>personal y para los</w:t>
      </w:r>
      <w:r>
        <w:rPr/>
        <w:t xml:space="preserve"> padres, </w:t>
      </w:r>
      <w:r>
        <w:rPr>
          <w:rtl w:val="off"/>
        </w:rPr>
        <w:t xml:space="preserve">al </w:t>
      </w:r>
      <w:r>
        <w:rPr>
          <w:rtl w:val="off"/>
        </w:rPr>
        <w:t>igua</w:t>
      </w:r>
      <w:r>
        <w:rPr>
          <w:rtl w:val="off"/>
        </w:rPr>
        <w:t xml:space="preserve">l </w:t>
      </w:r>
      <w:r>
        <w:rPr>
          <w:rtl w:val="off"/>
        </w:rPr>
        <w:t>qu</w:t>
      </w:r>
      <w:r>
        <w:rPr>
          <w:rtl w:val="off"/>
        </w:rPr>
        <w:t xml:space="preserve">e </w:t>
      </w:r>
      <w:r>
        <w:rPr>
          <w:rtl w:val="off"/>
        </w:rPr>
        <w:t>co</w:t>
      </w:r>
      <w:r>
        <w:rPr>
          <w:rtl w:val="off"/>
        </w:rPr>
        <w:t xml:space="preserve">n </w:t>
      </w:r>
      <w:r>
        <w:rPr/>
        <w:t>nuestro</w:t>
      </w:r>
      <w:r>
        <w:rPr>
          <w:rtl w:val="off"/>
        </w:rPr>
        <w:t xml:space="preserve"> </w:t>
      </w:r>
      <w:r>
        <w:rPr>
          <w:rtl w:val="off"/>
        </w:rPr>
        <w:t>grup</w:t>
      </w:r>
      <w:r>
        <w:rPr>
          <w:rtl w:val="off"/>
        </w:rPr>
        <w:t>o</w:t>
      </w:r>
      <w:r>
        <w:rPr/>
        <w:t xml:space="preserve"> </w:t>
      </w:r>
      <w:r>
        <w:rPr>
          <w:rtl w:val="off"/>
        </w:rPr>
        <w:t>d</w:t>
      </w:r>
      <w:r>
        <w:rPr>
          <w:rtl w:val="off"/>
        </w:rPr>
        <w:t xml:space="preserve">e </w:t>
      </w:r>
      <w:r>
        <w:rPr>
          <w:rtl w:val="off"/>
        </w:rPr>
        <w:t>experto</w:t>
      </w:r>
      <w:r>
        <w:rPr>
          <w:rtl w:val="off"/>
        </w:rPr>
        <w:t>s</w:t>
      </w:r>
      <w:r>
        <w:rPr/>
        <w:t xml:space="preserve"> del distrito y los líderes de nuestros grupos de empleados con respecto a los planes de reapertura. Esta información, en combinación con la orientación de las agencias locales y estatales, se utilizará a medida que finalicemos nuestros planes para reabrir las escuelas</w:t>
      </w:r>
      <w:r>
        <w:rPr>
          <w:rtl w:val="off"/>
        </w:rPr>
        <w:t xml:space="preserve">, </w:t>
      </w:r>
      <w:r>
        <w:rPr>
          <w:rtl w:val="off"/>
        </w:rPr>
        <w:t>lo</w:t>
      </w:r>
      <w:r>
        <w:rPr>
          <w:rtl w:val="off"/>
        </w:rPr>
        <w:t xml:space="preserve">s </w:t>
      </w:r>
      <w:r>
        <w:rPr>
          <w:rtl w:val="off"/>
        </w:rPr>
        <w:t>cuale</w:t>
      </w:r>
      <w:r>
        <w:rPr>
          <w:rtl w:val="off"/>
        </w:rPr>
        <w:t>s</w:t>
      </w:r>
      <w:r>
        <w:rPr/>
        <w:t xml:space="preserve"> se</w:t>
      </w:r>
      <w:r>
        <w:rPr>
          <w:rtl w:val="off"/>
        </w:rPr>
        <w:t xml:space="preserve">rán </w:t>
      </w:r>
      <w:r>
        <w:rPr>
          <w:rtl w:val="off"/>
        </w:rPr>
        <w:t>presentado</w:t>
      </w:r>
      <w:r>
        <w:rPr>
          <w:rtl w:val="off"/>
        </w:rPr>
        <w:t xml:space="preserve">s </w:t>
      </w:r>
      <w:r>
        <w:rPr/>
        <w:t xml:space="preserve">a la Junta de Educación del SVUSD a fines de julio. Entendemos que todos quieren saber cuál es el plan </w:t>
      </w:r>
      <w:r>
        <w:rPr>
          <w:rtl w:val="off"/>
        </w:rPr>
        <w:t xml:space="preserve">del </w:t>
      </w:r>
      <w:r>
        <w:rPr/>
        <w:t>SVUSD, y agradecemos su</w:t>
      </w:r>
      <w:r>
        <w:rPr>
          <w:rtl w:val="off"/>
        </w:rPr>
        <w:t xml:space="preserve"> </w:t>
      </w:r>
      <w:r>
        <w:rPr>
          <w:rtl w:val="off"/>
        </w:rPr>
        <w:t>continu</w:t>
      </w:r>
      <w:r>
        <w:rPr>
          <w:rtl w:val="off"/>
        </w:rPr>
        <w:t>a</w:t>
      </w:r>
      <w:r>
        <w:rPr/>
        <w:t xml:space="preserve"> paciencia mientras finalizamos los detalles. Como lo hicimos durante </w:t>
      </w:r>
      <w:r>
        <w:rPr>
          <w:rtl w:val="off"/>
        </w:rPr>
        <w:t>e</w:t>
      </w:r>
      <w:r>
        <w:rPr>
          <w:rtl w:val="off"/>
        </w:rPr>
        <w:t xml:space="preserve">l </w:t>
      </w:r>
      <w:r>
        <w:rPr>
          <w:rtl w:val="off"/>
        </w:rPr>
        <w:t>cierrr</w:t>
      </w:r>
      <w:r>
        <w:rPr>
          <w:rtl w:val="off"/>
        </w:rPr>
        <w:t>e</w:t>
      </w:r>
      <w:r>
        <w:rPr/>
        <w:t xml:space="preserve"> escolar</w:t>
      </w:r>
      <w:r>
        <w:rPr>
          <w:rtl w:val="off"/>
        </w:rPr>
        <w:t xml:space="preserve">, </w:t>
      </w:r>
      <w:r>
        <w:rPr/>
        <w:t xml:space="preserve">cuando la Junta de Educación haya aprobado </w:t>
      </w:r>
      <w:r>
        <w:rPr>
          <w:rtl w:val="off"/>
        </w:rPr>
        <w:t xml:space="preserve">los </w:t>
      </w:r>
      <w:r>
        <w:rPr/>
        <w:t xml:space="preserve">planes más sólidos para reabrir nuestras escuelas, </w:t>
      </w:r>
      <w:r>
        <w:rPr>
          <w:rtl w:val="off"/>
        </w:rPr>
        <w:t xml:space="preserve">se </w:t>
      </w:r>
      <w:r>
        <w:rPr>
          <w:rtl w:val="off"/>
        </w:rPr>
        <w:t>lo</w:t>
      </w:r>
      <w:r>
        <w:rPr>
          <w:rtl w:val="off"/>
        </w:rPr>
        <w:t xml:space="preserve">s </w:t>
      </w:r>
      <w:r>
        <w:rPr/>
        <w:t>comunicaremos</w:t>
      </w:r>
      <w:r>
        <w:rPr>
          <w:rtl w:val="off"/>
        </w:rPr>
        <w:t>.</w:t>
      </w:r>
    </w:p>
    <w:p>
      <w:pPr>
        <w:rPr>
          <w:rtl w:val="off"/>
        </w:rPr>
      </w:pPr>
    </w:p>
    <w:p>
      <w:pPr>
        <w:rPr>
          <w:rFonts w:ascii="Times New Roman" w:eastAsia="Times New Roman" w:hAnsi="Times New Roman" w:cs="Times New Roman"/>
          <w:szCs w:val="24"/>
        </w:rPr>
      </w:pPr>
      <w:r>
        <w:rPr>
          <w:rtl w:val="off"/>
        </w:rPr>
        <w:t>Actualment</w:t>
      </w:r>
      <w:r>
        <w:rPr>
          <w:rtl w:val="off"/>
        </w:rPr>
        <w:t xml:space="preserve">e </w:t>
      </w:r>
      <w:r>
        <w:rPr>
          <w:rtl w:val="off"/>
        </w:rPr>
        <w:t>estamo</w:t>
      </w:r>
      <w:r>
        <w:rPr>
          <w:rtl w:val="off"/>
        </w:rPr>
        <w:t xml:space="preserve">s </w:t>
      </w:r>
      <w:r>
        <w:rPr>
          <w:rtl w:val="off"/>
        </w:rPr>
        <w:t>considerand</w:t>
      </w:r>
      <w:r>
        <w:rPr>
          <w:rtl w:val="off"/>
        </w:rPr>
        <w:t xml:space="preserve">o </w:t>
      </w:r>
      <w:r>
        <w:rPr>
          <w:rtl w:val="off"/>
        </w:rPr>
        <w:t>la</w:t>
      </w:r>
      <w:r>
        <w:rPr>
          <w:rtl w:val="off"/>
        </w:rPr>
        <w:t xml:space="preserve">s </w:t>
      </w:r>
      <w:r>
        <w:rPr>
          <w:rtl w:val="off"/>
        </w:rPr>
        <w:t>siguie</w:t>
      </w:r>
      <w:r>
        <w:rPr>
          <w:rtl w:val="off"/>
        </w:rPr>
        <w:t xml:space="preserve">ntes </w:t>
      </w:r>
      <w:r>
        <w:rPr>
          <w:rtl w:val="off"/>
        </w:rPr>
        <w:t>alternativa</w:t>
      </w:r>
      <w:r>
        <w:rPr>
          <w:rtl w:val="off"/>
        </w:rPr>
        <w:t xml:space="preserve">s </w:t>
      </w:r>
      <w:r>
        <w:rPr>
          <w:rtl w:val="off"/>
        </w:rPr>
        <w:t>par</w:t>
      </w:r>
      <w:r>
        <w:rPr>
          <w:rtl w:val="off"/>
        </w:rPr>
        <w:t xml:space="preserve">a </w:t>
      </w:r>
      <w:r>
        <w:rPr>
          <w:rtl w:val="off"/>
        </w:rPr>
        <w:t>l</w:t>
      </w:r>
      <w:r>
        <w:rPr>
          <w:rtl w:val="off"/>
        </w:rPr>
        <w:t xml:space="preserve">a </w:t>
      </w:r>
      <w:r>
        <w:rPr>
          <w:rtl w:val="off"/>
        </w:rPr>
        <w:t>reapertur</w:t>
      </w:r>
      <w:r>
        <w:rPr>
          <w:rtl w:val="off"/>
        </w:rPr>
        <w:t xml:space="preserve">a </w:t>
      </w:r>
      <w:r>
        <w:rPr>
          <w:rtl w:val="off"/>
        </w:rPr>
        <w:t>d</w:t>
      </w:r>
      <w:r>
        <w:rPr>
          <w:rtl w:val="off"/>
        </w:rPr>
        <w:t xml:space="preserve">e </w:t>
      </w:r>
      <w:r>
        <w:rPr>
          <w:rtl w:val="off"/>
        </w:rPr>
        <w:t>nuestra</w:t>
      </w:r>
      <w:r>
        <w:rPr>
          <w:rtl w:val="off"/>
        </w:rPr>
        <w:t xml:space="preserve">s </w:t>
      </w:r>
      <w:r>
        <w:rPr>
          <w:rtl w:val="off"/>
        </w:rPr>
        <w:t>escuela</w:t>
      </w:r>
      <w:r>
        <w:rPr>
          <w:rtl w:val="off"/>
        </w:rPr>
        <w:t>s:</w:t>
      </w:r>
    </w:p>
    <w:p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 </w:t>
      </w:r>
    </w:p>
    <w:p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Cs w:val="24"/>
          <w:rtl w:val="off"/>
        </w:rPr>
      </w:pPr>
      <w:r>
        <w:rPr>
          <w:rFonts w:eastAsia="Times New Roman" w:cs="Arial"/>
          <w:color w:val="000000"/>
          <w:szCs w:val="24"/>
          <w:rtl w:val="off"/>
        </w:rPr>
        <w:t>regres</w:t>
      </w:r>
      <w:r>
        <w:rPr>
          <w:rFonts w:eastAsia="Times New Roman" w:cs="Arial"/>
          <w:color w:val="000000"/>
          <w:szCs w:val="24"/>
          <w:rtl w:val="off"/>
        </w:rPr>
        <w:t xml:space="preserve">o </w:t>
      </w:r>
      <w:r>
        <w:rPr>
          <w:rFonts w:eastAsia="Times New Roman" w:cs="Arial"/>
          <w:color w:val="000000"/>
          <w:szCs w:val="24"/>
          <w:rtl w:val="off"/>
        </w:rPr>
        <w:t>complet</w:t>
      </w:r>
      <w:r>
        <w:rPr>
          <w:rFonts w:eastAsia="Times New Roman" w:cs="Arial"/>
          <w:color w:val="000000"/>
          <w:szCs w:val="24"/>
          <w:rtl w:val="off"/>
        </w:rPr>
        <w:t>o "</w:t>
      </w:r>
      <w:r>
        <w:rPr>
          <w:rFonts w:eastAsia="Times New Roman" w:cs="Arial"/>
          <w:color w:val="000000"/>
          <w:szCs w:val="24"/>
          <w:rtl w:val="off"/>
        </w:rPr>
        <w:t>nor</w:t>
      </w:r>
      <w:r>
        <w:rPr>
          <w:rFonts w:eastAsia="Times New Roman" w:cs="Arial"/>
          <w:color w:val="000000"/>
          <w:szCs w:val="24"/>
          <w:rtl w:val="off"/>
        </w:rPr>
        <w:t xml:space="preserve">mal", </w:t>
      </w:r>
      <w:r>
        <w:rPr>
          <w:rFonts w:eastAsia="Times New Roman" w:cs="Arial"/>
          <w:color w:val="000000"/>
          <w:szCs w:val="24"/>
          <w:rtl w:val="off"/>
        </w:rPr>
        <w:t>co</w:t>
      </w:r>
      <w:r>
        <w:rPr>
          <w:rFonts w:eastAsia="Times New Roman" w:cs="Arial"/>
          <w:color w:val="000000"/>
          <w:szCs w:val="24"/>
          <w:rtl w:val="off"/>
        </w:rPr>
        <w:t xml:space="preserve">n </w:t>
      </w:r>
      <w:r>
        <w:rPr>
          <w:rFonts w:eastAsia="Times New Roman" w:cs="Arial"/>
          <w:color w:val="000000"/>
          <w:szCs w:val="24"/>
          <w:rtl w:val="off"/>
        </w:rPr>
        <w:t>protocolo</w:t>
      </w:r>
      <w:r>
        <w:rPr>
          <w:rFonts w:eastAsia="Times New Roman" w:cs="Arial"/>
          <w:color w:val="000000"/>
          <w:szCs w:val="24"/>
          <w:rtl w:val="off"/>
        </w:rPr>
        <w:t xml:space="preserve">s </w:t>
      </w:r>
      <w:r>
        <w:rPr>
          <w:rFonts w:eastAsia="Times New Roman" w:cs="Arial"/>
          <w:color w:val="000000"/>
          <w:szCs w:val="24"/>
          <w:rtl w:val="off"/>
        </w:rPr>
        <w:t>d</w:t>
      </w:r>
      <w:r>
        <w:rPr>
          <w:rFonts w:eastAsia="Times New Roman" w:cs="Arial"/>
          <w:color w:val="000000"/>
          <w:szCs w:val="24"/>
          <w:rtl w:val="off"/>
        </w:rPr>
        <w:t xml:space="preserve">e </w:t>
      </w:r>
      <w:r>
        <w:rPr>
          <w:rFonts w:eastAsia="Times New Roman" w:cs="Arial"/>
          <w:color w:val="000000"/>
          <w:szCs w:val="24"/>
          <w:rtl w:val="off"/>
        </w:rPr>
        <w:t>salud implementados</w:t>
      </w:r>
    </w:p>
    <w:p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Cs w:val="24"/>
          <w:rtl w:val="off"/>
        </w:rPr>
      </w:pPr>
      <w:r>
        <w:rPr>
          <w:rFonts w:eastAsia="Times New Roman" w:cs="Arial"/>
          <w:color w:val="000000"/>
          <w:szCs w:val="24"/>
          <w:rtl w:val="off"/>
        </w:rPr>
        <w:t>un modelo mezclado en donde se pase cierto tiempo en la escuela y cierto tiempo en casa</w:t>
      </w:r>
    </w:p>
    <w:p>
      <w:pPr>
        <w:numPr>
          <w:ilvl w:val="0"/>
          <w:numId w:val="1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  <w:rtl w:val="off"/>
        </w:rPr>
        <w:t>aprendizaje a distancia completo a través de nuestra Academia Virtual SVUSD K-12</w:t>
      </w:r>
    </w:p>
    <w:p>
      <w:pPr>
        <w:rPr>
          <w:rFonts w:eastAsia="Times New Roman" w:cs="Arial"/>
          <w:color w:val="26282A"/>
          <w:szCs w:val="24"/>
          <w:rtl w:val="off"/>
        </w:rPr>
      </w:pPr>
      <w:r>
        <w:rPr>
          <w:rFonts w:eastAsia="Times New Roman" w:cs="Arial"/>
          <w:color w:val="000000"/>
          <w:szCs w:val="24"/>
        </w:rPr>
        <w:t> </w:t>
      </w:r>
    </w:p>
    <w:p>
      <w:r>
        <w:rPr/>
        <w:t xml:space="preserve">Como distrito escolar público, nos adherimos a la orientación </w:t>
      </w:r>
      <w:r>
        <w:rPr>
          <w:rtl w:val="off"/>
        </w:rPr>
        <w:t xml:space="preserve">que </w:t>
      </w:r>
      <w:r>
        <w:rPr>
          <w:rtl w:val="off"/>
        </w:rPr>
        <w:t>recibimo</w:t>
      </w:r>
      <w:r>
        <w:rPr>
          <w:rtl w:val="off"/>
        </w:rPr>
        <w:t>s d</w:t>
      </w:r>
      <w:r>
        <w:rPr/>
        <w:t>el condado y del estado</w:t>
      </w:r>
      <w:r>
        <w:rPr>
          <w:rtl w:val="off"/>
        </w:rPr>
        <w:t>,</w:t>
      </w:r>
      <w:r>
        <w:rPr/>
        <w:t xml:space="preserve"> </w:t>
      </w:r>
      <w:r>
        <w:rPr>
          <w:rtl w:val="off"/>
        </w:rPr>
        <w:t>l</w:t>
      </w:r>
      <w:r>
        <w:rPr>
          <w:rtl w:val="off"/>
        </w:rPr>
        <w:t xml:space="preserve">a </w:t>
      </w:r>
      <w:r>
        <w:rPr>
          <w:rtl w:val="off"/>
        </w:rPr>
        <w:t>cua</w:t>
      </w:r>
      <w:r>
        <w:rPr>
          <w:rtl w:val="off"/>
        </w:rPr>
        <w:t xml:space="preserve">l </w:t>
      </w:r>
      <w:r>
        <w:rPr>
          <w:rtl w:val="off"/>
        </w:rPr>
        <w:t>v</w:t>
      </w:r>
      <w:r>
        <w:rPr>
          <w:rtl w:val="off"/>
        </w:rPr>
        <w:t xml:space="preserve">a </w:t>
      </w:r>
      <w:r>
        <w:rPr>
          <w:rtl w:val="off"/>
        </w:rPr>
        <w:t>cambiand</w:t>
      </w:r>
      <w:r>
        <w:rPr>
          <w:rtl w:val="off"/>
        </w:rPr>
        <w:t>o</w:t>
      </w:r>
      <w:r>
        <w:rPr/>
        <w:t xml:space="preserve"> a un ritmo muy rápido. Sin embargo, puedo asegurarle</w:t>
      </w:r>
      <w:r>
        <w:rPr>
          <w:rtl w:val="off"/>
        </w:rPr>
        <w:t xml:space="preserve">s </w:t>
      </w:r>
      <w:r>
        <w:rPr/>
        <w:t xml:space="preserve">que estamos </w:t>
      </w:r>
      <w:r>
        <w:rPr>
          <w:rtl w:val="off"/>
        </w:rPr>
        <w:t>tomando</w:t>
      </w:r>
      <w:r>
        <w:rPr/>
        <w:t xml:space="preserve"> en cuenta todas las recomendaciones actualizadas a medida </w:t>
      </w:r>
      <w:r>
        <w:rPr>
          <w:rtl w:val="off"/>
        </w:rPr>
        <w:t>que</w:t>
      </w:r>
      <w:r>
        <w:rPr/>
        <w:t xml:space="preserve"> evaluamos </w:t>
      </w:r>
      <w:r>
        <w:rPr>
          <w:rtl w:val="off"/>
        </w:rPr>
        <w:t xml:space="preserve">los </w:t>
      </w:r>
      <w:r>
        <w:rPr/>
        <w:t>diferentes escenarios de reapertura.</w:t>
      </w:r>
    </w:p>
    <w:p>
      <w:pPr>
        <w:rPr>
          <w:rFonts w:eastAsia="Times New Roman" w:cs="Arial"/>
          <w:color w:val="26282A"/>
          <w:szCs w:val="24"/>
          <w:rtl w:val="off"/>
        </w:rPr>
      </w:pPr>
    </w:p>
    <w:p>
      <w:r>
        <w:rPr/>
        <w:t xml:space="preserve">Con el fin de mantener a nuestro personal y </w:t>
      </w:r>
      <w:r>
        <w:rPr>
          <w:rtl w:val="off"/>
        </w:rPr>
        <w:t xml:space="preserve">a </w:t>
      </w:r>
      <w:r>
        <w:rPr>
          <w:rtl w:val="off"/>
        </w:rPr>
        <w:t>lo</w:t>
      </w:r>
      <w:r>
        <w:rPr>
          <w:rtl w:val="off"/>
        </w:rPr>
        <w:t xml:space="preserve">s </w:t>
      </w:r>
      <w:r>
        <w:rPr/>
        <w:t xml:space="preserve">studiantes seguros para un posible regreso completo en persona en el otoño, hemos comprado materiales que incluyen protectores faciales para </w:t>
      </w:r>
      <w:r>
        <w:rPr>
          <w:rtl w:val="off"/>
        </w:rPr>
        <w:t xml:space="preserve">los </w:t>
      </w:r>
      <w:r>
        <w:rPr/>
        <w:t xml:space="preserve">maestros, protectores de escritorio para </w:t>
      </w:r>
      <w:r>
        <w:rPr>
          <w:rtl w:val="off"/>
        </w:rPr>
        <w:t>los e</w:t>
      </w:r>
      <w:r>
        <w:rPr/>
        <w:t>studiantes y suministros de seguridad adicionales. Compartiremos todas las precauciones de seguridad que se están tomando al finalizar nuestros planes de reapertura.</w:t>
      </w:r>
    </w:p>
    <w:p>
      <w:pPr>
        <w:rPr>
          <w:rFonts w:ascii="Times New Roman" w:eastAsia="Times New Roman" w:hAnsi="Times New Roman" w:cs="Times New Roman"/>
          <w:szCs w:val="24"/>
          <w:rtl w:val="off"/>
        </w:rPr>
      </w:pPr>
    </w:p>
    <w:p>
      <w:pPr>
        <w:rPr>
          <w:rtl w:val="off"/>
        </w:rPr>
      </w:pPr>
      <w:r>
        <w:rPr>
          <w:rtl w:val="off"/>
        </w:rPr>
        <w:t>En</w:t>
      </w:r>
      <w:r>
        <w:rPr/>
        <w:t xml:space="preserve">tiendo que </w:t>
      </w:r>
      <w:r>
        <w:rPr>
          <w:rtl w:val="off"/>
        </w:rPr>
        <w:t>está</w:t>
      </w:r>
      <w:r>
        <w:rPr>
          <w:rtl w:val="off"/>
        </w:rPr>
        <w:t>n</w:t>
      </w:r>
      <w:r>
        <w:rPr/>
        <w:t xml:space="preserve"> tratando de hacer planes para sus hijos y organizar </w:t>
      </w:r>
      <w:r>
        <w:rPr>
          <w:rtl w:val="off"/>
        </w:rPr>
        <w:t xml:space="preserve">sus </w:t>
      </w:r>
      <w:r>
        <w:rPr/>
        <w:t>horarios, sin embargo</w:t>
      </w:r>
      <w:r>
        <w:rPr>
          <w:rtl w:val="off"/>
        </w:rPr>
        <w:t xml:space="preserve">, </w:t>
      </w:r>
      <w:r>
        <w:rPr>
          <w:rtl w:val="off"/>
        </w:rPr>
        <w:t>s</w:t>
      </w:r>
      <w:r>
        <w:rPr>
          <w:rtl w:val="off"/>
        </w:rPr>
        <w:t xml:space="preserve">i </w:t>
      </w:r>
      <w:r>
        <w:rPr>
          <w:rtl w:val="off"/>
        </w:rPr>
        <w:t>lleg</w:t>
      </w:r>
      <w:r>
        <w:rPr>
          <w:rtl w:val="off"/>
        </w:rPr>
        <w:t xml:space="preserve">áramos a </w:t>
      </w:r>
      <w:r>
        <w:rPr>
          <w:rtl w:val="off"/>
        </w:rPr>
        <w:t>da</w:t>
      </w:r>
      <w:r>
        <w:rPr>
          <w:rtl w:val="off"/>
        </w:rPr>
        <w:t xml:space="preserve">r a </w:t>
      </w:r>
      <w:r>
        <w:rPr>
          <w:rtl w:val="off"/>
        </w:rPr>
        <w:t>conoce</w:t>
      </w:r>
      <w:r>
        <w:rPr>
          <w:rtl w:val="off"/>
        </w:rPr>
        <w:t>r l</w:t>
      </w:r>
      <w:r>
        <w:rPr/>
        <w:t xml:space="preserve">os planes </w:t>
      </w:r>
      <w:r>
        <w:rPr>
          <w:rtl w:val="off"/>
        </w:rPr>
        <w:t xml:space="preserve">el </w:t>
      </w:r>
      <w:r>
        <w:rPr>
          <w:rtl w:val="off"/>
        </w:rPr>
        <w:t xml:space="preserve">día de </w:t>
      </w:r>
      <w:r>
        <w:rPr/>
        <w:t>hoy</w:t>
      </w:r>
      <w:r>
        <w:rPr>
          <w:rtl w:val="off"/>
        </w:rPr>
        <w:t>,</w:t>
      </w:r>
      <w:r>
        <w:rPr/>
        <w:t xml:space="preserve"> inevitablemente tendrían que modificarse en función de la información actualizada que continuaremos recibiendo en las próximas semanas. Preferiríamos lanzar </w:t>
      </w:r>
      <w:r>
        <w:rPr>
          <w:rtl w:val="off"/>
        </w:rPr>
        <w:t>los p</w:t>
      </w:r>
      <w:r>
        <w:rPr/>
        <w:t>lanes definitivos a fines de julio.</w:t>
      </w:r>
    </w:p>
    <w:p>
      <w:pPr>
        <w:rPr>
          <w:rtl w:val="off"/>
        </w:rPr>
      </w:pPr>
    </w:p>
    <w:p>
      <w:pPr>
        <w:rPr>
          <w:rtl w:val="off"/>
        </w:rPr>
      </w:pPr>
      <w:r>
        <w:rPr/>
        <w:t xml:space="preserve">Gracias nuevamente por su paciencia y comprensión </w:t>
      </w:r>
      <w:r>
        <w:rPr>
          <w:rtl w:val="off"/>
        </w:rPr>
        <w:t xml:space="preserve">en </w:t>
      </w:r>
      <w:r>
        <w:rPr>
          <w:rtl w:val="off"/>
        </w:rPr>
        <w:t>cuant</w:t>
      </w:r>
      <w:r>
        <w:rPr>
          <w:rtl w:val="off"/>
        </w:rPr>
        <w:t xml:space="preserve">o a </w:t>
      </w:r>
      <w:r>
        <w:rPr/>
        <w:t xml:space="preserve">nuestro proceso de planificación, ya que seguimos esperando </w:t>
      </w:r>
      <w:r>
        <w:rPr>
          <w:rtl w:val="off"/>
        </w:rPr>
        <w:t>que se puedan retomar las clases de forma</w:t>
      </w:r>
      <w:r>
        <w:rPr/>
        <w:t xml:space="preserve"> tradicional</w:t>
      </w:r>
      <w:r>
        <w:rPr>
          <w:rtl w:val="off"/>
        </w:rPr>
        <w:t xml:space="preserve"> </w:t>
      </w:r>
      <w:r>
        <w:rPr/>
        <w:t xml:space="preserve">en agosto, </w:t>
      </w:r>
      <w:r>
        <w:rPr>
          <w:rtl w:val="off"/>
        </w:rPr>
        <w:t xml:space="preserve">mientras </w:t>
      </w:r>
      <w:r>
        <w:rPr>
          <w:rtl w:val="off"/>
        </w:rPr>
        <w:t>qu</w:t>
      </w:r>
      <w:r>
        <w:rPr>
          <w:rtl w:val="off"/>
        </w:rPr>
        <w:t xml:space="preserve">e </w:t>
      </w:r>
      <w:r>
        <w:rPr/>
        <w:t xml:space="preserve">planificamos escenarios </w:t>
      </w:r>
      <w:r>
        <w:rPr>
          <w:rtl w:val="off"/>
        </w:rPr>
        <w:t>alternativo</w:t>
      </w:r>
      <w:r>
        <w:rPr>
          <w:rtl w:val="off"/>
        </w:rPr>
        <w:t>s</w:t>
      </w:r>
      <w:r>
        <w:rPr>
          <w:rtl w:val="off"/>
        </w:rPr>
        <w:t>.</w:t>
      </w:r>
    </w:p>
    <w:p>
      <w:pPr>
        <w:rPr>
          <w:rtl w:val="off"/>
        </w:rPr>
      </w:pPr>
    </w:p>
    <w:p>
      <w:pPr>
        <w:rPr>
          <w:rFonts w:ascii="Times New Roman" w:eastAsia="Times New Roman" w:hAnsi="Times New Roman" w:cs="Times New Roman"/>
          <w:szCs w:val="24"/>
        </w:rPr>
      </w:pPr>
      <w:r>
        <w:rPr>
          <w:rtl w:val="off"/>
        </w:rPr>
        <w:t>Atentamente,</w:t>
      </w:r>
    </w:p>
    <w:p>
      <w:pPr>
        <w:rPr>
          <w:rFonts w:ascii="Times New Roman" w:eastAsia="Times New Roman" w:hAnsi="Times New Roman" w:cs="Times New Roman"/>
          <w:szCs w:val="24"/>
        </w:rPr>
      </w:pPr>
    </w:p>
    <w:p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Crystal Turner, Ed.D.</w:t>
      </w:r>
    </w:p>
    <w:p>
      <w:pPr/>
      <w:r>
        <w:rPr>
          <w:rFonts w:eastAsia="Times New Roman" w:cs="Arial"/>
          <w:color w:val="000000"/>
          <w:szCs w:val="24"/>
          <w:rtl w:val="off"/>
        </w:rPr>
        <w:t>Superintendent</w:t>
      </w:r>
      <w:r>
        <w:rPr>
          <w:rFonts w:eastAsia="Times New Roman" w:cs="Arial"/>
          <w:color w:val="000000"/>
          <w:szCs w:val="24"/>
          <w:rtl w:val="off"/>
        </w:rPr>
        <w:t>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c4b7afe"/>
    <w:multiLevelType w:val="multilevel"/>
    <w:tmpl w:val="5118722e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val="bestFit" w:percent="139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Arial" w:eastAsiaTheme="minorHAnsi" w:hAnsi="Arial" w:cstheme="minorBidi"/>
        <w:sz w:val="24"/>
        <w:szCs w:val="22"/>
      </w:rPr>
    </w:rPrDefault>
    <w:pPrDefault>
      <w:pPr/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SVUSD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Henle, Theresa - Superintendent's Office</dc:creator>
  <cp:keywords/>
  <dc:description/>
  <cp:lastModifiedBy>SM-G965U</cp:lastModifiedBy>
  <cp:revision>1</cp:revision>
  <dcterms:created xsi:type="dcterms:W3CDTF">2020-07-01T20:47:00Z</dcterms:created>
  <dcterms:modified xsi:type="dcterms:W3CDTF">2020-07-01T21:25:51Z</dcterms:modified>
  <cp:version>04.2000</cp:version>
</cp:coreProperties>
</file>